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7E" w:rsidRDefault="00EE6123" w:rsidP="00D629A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629AC">
        <w:rPr>
          <w:rFonts w:ascii="Arial" w:eastAsia="Times New Roman" w:hAnsi="Arial" w:cs="Arial"/>
          <w:sz w:val="40"/>
        </w:rPr>
        <w:t>Thomas Mazzitelli</w:t>
      </w:r>
      <w:r w:rsidR="00D629AC">
        <w:rPr>
          <w:rFonts w:ascii="Times New Roman" w:eastAsia="Times New Roman" w:hAnsi="Times New Roman" w:cs="Times New Roman"/>
          <w:sz w:val="40"/>
        </w:rPr>
        <w:br/>
      </w:r>
      <w:r w:rsidRPr="00D629AC">
        <w:rPr>
          <w:rFonts w:ascii="Arial" w:eastAsia="Times New Roman" w:hAnsi="Arial" w:cs="Arial"/>
          <w:sz w:val="28"/>
          <w:szCs w:val="28"/>
        </w:rPr>
        <w:t>4 Victoria Avenue, Great Sankey, Warrington, Cheshire, WA5 3NA</w:t>
      </w:r>
      <w:r w:rsidR="00D629AC" w:rsidRPr="00D629AC">
        <w:rPr>
          <w:rFonts w:ascii="Arial" w:eastAsia="Times New Roman" w:hAnsi="Arial" w:cs="Arial"/>
          <w:sz w:val="28"/>
          <w:szCs w:val="28"/>
        </w:rPr>
        <w:br/>
      </w:r>
      <w:r w:rsidRPr="00D629AC">
        <w:rPr>
          <w:rFonts w:ascii="Arial" w:eastAsia="Times New Roman" w:hAnsi="Arial" w:cs="Arial"/>
          <w:b/>
          <w:sz w:val="28"/>
          <w:szCs w:val="28"/>
        </w:rPr>
        <w:t>Mobile</w:t>
      </w:r>
      <w:r w:rsidR="00D629AC" w:rsidRPr="00D629AC">
        <w:rPr>
          <w:rFonts w:ascii="Arial" w:eastAsia="Times New Roman" w:hAnsi="Arial" w:cs="Arial"/>
          <w:b/>
          <w:sz w:val="28"/>
          <w:szCs w:val="28"/>
        </w:rPr>
        <w:t>:</w:t>
      </w:r>
      <w:r w:rsidR="00086644">
        <w:rPr>
          <w:rFonts w:ascii="Arial" w:eastAsia="Times New Roman" w:hAnsi="Arial" w:cs="Arial"/>
          <w:sz w:val="28"/>
          <w:szCs w:val="28"/>
        </w:rPr>
        <w:t xml:space="preserve"> 07724</w:t>
      </w:r>
      <w:r w:rsidR="00D629AC" w:rsidRPr="00D629AC">
        <w:rPr>
          <w:rFonts w:ascii="Arial" w:eastAsia="Times New Roman" w:hAnsi="Arial" w:cs="Arial"/>
          <w:sz w:val="28"/>
          <w:szCs w:val="28"/>
        </w:rPr>
        <w:t>769660</w:t>
      </w:r>
      <w:r w:rsidR="00D629AC" w:rsidRPr="00D629AC">
        <w:rPr>
          <w:rFonts w:ascii="Arial" w:eastAsia="Times New Roman" w:hAnsi="Arial" w:cs="Arial"/>
          <w:sz w:val="28"/>
          <w:szCs w:val="28"/>
        </w:rPr>
        <w:br/>
      </w:r>
      <w:r w:rsidRPr="00D629AC">
        <w:rPr>
          <w:rFonts w:ascii="Arial" w:eastAsia="Times New Roman" w:hAnsi="Arial" w:cs="Arial"/>
          <w:b/>
          <w:sz w:val="28"/>
          <w:szCs w:val="28"/>
        </w:rPr>
        <w:t>Email:</w:t>
      </w:r>
      <w:r w:rsidR="00D629AC">
        <w:rPr>
          <w:rFonts w:ascii="Arial" w:eastAsia="Times New Roman" w:hAnsi="Arial" w:cs="Arial"/>
          <w:sz w:val="28"/>
          <w:szCs w:val="28"/>
        </w:rPr>
        <w:t xml:space="preserve"> </w:t>
      </w:r>
      <w:hyperlink r:id="rId5" w:history="1">
        <w:r w:rsidR="00D629AC" w:rsidRPr="00770202">
          <w:rPr>
            <w:rStyle w:val="Hyperlink"/>
            <w:rFonts w:ascii="Arial" w:eastAsia="Times New Roman" w:hAnsi="Arial" w:cs="Arial"/>
            <w:sz w:val="28"/>
            <w:szCs w:val="28"/>
          </w:rPr>
          <w:t>tom.mazzitelli@hotmail.co.uk</w:t>
        </w:r>
      </w:hyperlink>
    </w:p>
    <w:p w:rsidR="00D629AC" w:rsidRPr="00D629AC" w:rsidRDefault="00D629AC" w:rsidP="00D629A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629AC">
        <w:rPr>
          <w:rFonts w:ascii="Arial" w:eastAsia="Times New Roman" w:hAnsi="Arial" w:cs="Arial"/>
          <w:b/>
          <w:sz w:val="28"/>
          <w:szCs w:val="28"/>
        </w:rPr>
        <w:t>Availability:</w:t>
      </w:r>
      <w:r>
        <w:rPr>
          <w:rFonts w:ascii="Arial" w:eastAsia="Times New Roman" w:hAnsi="Arial" w:cs="Arial"/>
          <w:sz w:val="28"/>
          <w:szCs w:val="28"/>
        </w:rPr>
        <w:t xml:space="preserve"> By Arrang</w:t>
      </w:r>
      <w:r w:rsidR="00086644">
        <w:rPr>
          <w:rFonts w:ascii="Arial" w:eastAsia="Times New Roman" w:hAnsi="Arial" w:cs="Arial"/>
          <w:sz w:val="28"/>
          <w:szCs w:val="28"/>
        </w:rPr>
        <w:t>e</w:t>
      </w:r>
      <w:r>
        <w:rPr>
          <w:rFonts w:ascii="Arial" w:eastAsia="Times New Roman" w:hAnsi="Arial" w:cs="Arial"/>
          <w:sz w:val="28"/>
          <w:szCs w:val="28"/>
        </w:rPr>
        <w:t>ment</w:t>
      </w:r>
    </w:p>
    <w:p w:rsidR="00347318" w:rsidRPr="00347318" w:rsidRDefault="00D629AC" w:rsidP="00347318">
      <w:pPr>
        <w:rPr>
          <w:rFonts w:ascii="Arial" w:hAnsi="Arial" w:cs="Arial"/>
          <w:b/>
          <w:sz w:val="24"/>
          <w:szCs w:val="24"/>
          <w:u w:val="single"/>
        </w:rPr>
      </w:pPr>
      <w:r w:rsidRPr="00D629AC">
        <w:rPr>
          <w:rFonts w:ascii="Arial" w:eastAsia="Times New Roman" w:hAnsi="Arial" w:cs="Arial"/>
          <w:b/>
          <w:sz w:val="24"/>
          <w:u w:val="single"/>
        </w:rPr>
        <w:t>Profile</w:t>
      </w:r>
      <w:r>
        <w:rPr>
          <w:rFonts w:ascii="Arial" w:eastAsia="Times New Roman" w:hAnsi="Arial" w:cs="Arial"/>
          <w:sz w:val="24"/>
        </w:rPr>
        <w:br/>
      </w:r>
      <w:r w:rsidR="00EE6123">
        <w:rPr>
          <w:rFonts w:ascii="Arial" w:eastAsia="Times New Roman" w:hAnsi="Arial" w:cs="Arial"/>
          <w:sz w:val="24"/>
        </w:rPr>
        <w:t>A h</w:t>
      </w:r>
      <w:r w:rsidRPr="00D629AC">
        <w:rPr>
          <w:rFonts w:ascii="Arial" w:eastAsia="Times New Roman" w:hAnsi="Arial" w:cs="Arial"/>
          <w:sz w:val="24"/>
        </w:rPr>
        <w:t xml:space="preserve">ighly motivated and ambitious individual who is organised and efficient. </w:t>
      </w:r>
      <w:r w:rsidRPr="00D629AC">
        <w:rPr>
          <w:rFonts w:ascii="Arial" w:hAnsi="Arial" w:cs="Arial"/>
          <w:sz w:val="24"/>
          <w:szCs w:val="24"/>
        </w:rPr>
        <w:t>An excellent team player</w:t>
      </w:r>
      <w:r w:rsidR="00420949">
        <w:rPr>
          <w:rFonts w:ascii="Arial" w:hAnsi="Arial" w:cs="Arial"/>
          <w:sz w:val="24"/>
          <w:szCs w:val="24"/>
        </w:rPr>
        <w:t xml:space="preserve">, </w:t>
      </w:r>
      <w:r w:rsidRPr="00D629AC">
        <w:rPr>
          <w:rFonts w:ascii="Arial" w:hAnsi="Arial" w:cs="Arial"/>
          <w:sz w:val="24"/>
          <w:szCs w:val="24"/>
        </w:rPr>
        <w:t>who is focused, has excellent problem solving and time management skills.</w:t>
      </w:r>
      <w:r w:rsidR="00347318">
        <w:rPr>
          <w:rFonts w:ascii="Arial" w:hAnsi="Arial" w:cs="Arial"/>
          <w:sz w:val="24"/>
          <w:szCs w:val="24"/>
        </w:rPr>
        <w:br/>
      </w:r>
      <w:r w:rsidR="00347318">
        <w:rPr>
          <w:rFonts w:ascii="Arial" w:hAnsi="Arial" w:cs="Arial"/>
          <w:sz w:val="24"/>
          <w:szCs w:val="24"/>
        </w:rPr>
        <w:br/>
      </w:r>
      <w:r w:rsidR="00347318">
        <w:rPr>
          <w:rFonts w:ascii="Arial" w:hAnsi="Arial" w:cs="Arial"/>
          <w:b/>
          <w:sz w:val="24"/>
          <w:szCs w:val="24"/>
          <w:u w:val="single"/>
        </w:rPr>
        <w:t>Key knowledge, Skills and Expertise</w:t>
      </w:r>
    </w:p>
    <w:p w:rsidR="00347318" w:rsidRPr="00347318" w:rsidRDefault="00347318" w:rsidP="003473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7318">
        <w:rPr>
          <w:rFonts w:ascii="Arial" w:hAnsi="Arial" w:cs="Arial"/>
          <w:sz w:val="24"/>
          <w:szCs w:val="24"/>
        </w:rPr>
        <w:t>Strategic – Cost prevention methods to increase profitability and optimise revenue.</w:t>
      </w:r>
    </w:p>
    <w:p w:rsidR="00347318" w:rsidRPr="00347318" w:rsidRDefault="00347318" w:rsidP="003473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7318">
        <w:rPr>
          <w:rFonts w:ascii="Arial" w:hAnsi="Arial" w:cs="Arial"/>
          <w:sz w:val="24"/>
          <w:szCs w:val="24"/>
        </w:rPr>
        <w:t>Communication – Excellent communication skills used to drive cooperation.</w:t>
      </w:r>
    </w:p>
    <w:p w:rsidR="00347318" w:rsidRPr="00347318" w:rsidRDefault="00347318" w:rsidP="003473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7318">
        <w:rPr>
          <w:rFonts w:ascii="Arial" w:hAnsi="Arial" w:cs="Arial"/>
          <w:sz w:val="24"/>
          <w:szCs w:val="24"/>
        </w:rPr>
        <w:t>Training – Good experience in training advisors to meet new business standards.</w:t>
      </w:r>
    </w:p>
    <w:p w:rsidR="00347318" w:rsidRPr="00347318" w:rsidRDefault="00347318" w:rsidP="003473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7318">
        <w:rPr>
          <w:rFonts w:ascii="Arial" w:hAnsi="Arial" w:cs="Arial"/>
          <w:sz w:val="24"/>
          <w:szCs w:val="24"/>
        </w:rPr>
        <w:t>Analytical – Excellent analytical skills.</w:t>
      </w:r>
    </w:p>
    <w:p w:rsidR="00347318" w:rsidRPr="00347318" w:rsidRDefault="00347318" w:rsidP="003473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7318">
        <w:rPr>
          <w:rFonts w:ascii="Arial" w:hAnsi="Arial" w:cs="Arial"/>
          <w:sz w:val="24"/>
          <w:szCs w:val="24"/>
        </w:rPr>
        <w:t>Commercial – Excellent commercial awareness.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b/>
          <w:sz w:val="24"/>
          <w:u w:val="single"/>
        </w:rPr>
      </w:pPr>
      <w:r w:rsidRPr="00D629AC">
        <w:rPr>
          <w:rFonts w:ascii="Arial" w:eastAsia="Times New Roman" w:hAnsi="Arial" w:cs="Arial"/>
          <w:b/>
          <w:sz w:val="24"/>
          <w:u w:val="single"/>
        </w:rPr>
        <w:t>Education</w:t>
      </w:r>
    </w:p>
    <w:p w:rsidR="00A26B7E" w:rsidRPr="00D629AC" w:rsidRDefault="00D629AC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D629AC">
        <w:rPr>
          <w:rFonts w:ascii="Arial" w:eastAsia="Times New Roman" w:hAnsi="Arial" w:cs="Arial"/>
          <w:b/>
          <w:sz w:val="24"/>
        </w:rPr>
        <w:t xml:space="preserve">Great Sankey High School </w:t>
      </w:r>
      <w:r>
        <w:rPr>
          <w:rFonts w:ascii="Arial" w:eastAsia="Times New Roman" w:hAnsi="Arial" w:cs="Arial"/>
          <w:b/>
          <w:sz w:val="24"/>
        </w:rPr>
        <w:t xml:space="preserve">                                                                   </w:t>
      </w:r>
      <w:r w:rsidR="00EE6123" w:rsidRPr="00D629AC">
        <w:rPr>
          <w:rFonts w:ascii="Arial" w:eastAsia="Times New Roman" w:hAnsi="Arial" w:cs="Arial"/>
          <w:b/>
          <w:sz w:val="24"/>
        </w:rPr>
        <w:t>GCSE’s 2008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Applied Science – C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Art – C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BTEC Sport – Pass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English Lang. – C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 xml:space="preserve">Maths – C 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Science – C</w:t>
      </w:r>
      <w:r w:rsidR="00D629AC">
        <w:rPr>
          <w:rFonts w:ascii="Arial" w:eastAsia="Times New Roman" w:hAnsi="Arial" w:cs="Arial"/>
          <w:sz w:val="24"/>
        </w:rPr>
        <w:br/>
      </w:r>
      <w:r w:rsidR="00D629AC">
        <w:rPr>
          <w:rFonts w:ascii="Arial" w:eastAsia="Times New Roman" w:hAnsi="Arial" w:cs="Arial"/>
          <w:sz w:val="24"/>
        </w:rPr>
        <w:br/>
      </w:r>
      <w:r w:rsidR="00D629AC">
        <w:rPr>
          <w:rFonts w:ascii="Arial" w:eastAsia="Times New Roman" w:hAnsi="Arial" w:cs="Arial"/>
          <w:b/>
          <w:sz w:val="24"/>
        </w:rPr>
        <w:t xml:space="preserve">Barrow Hall College                                                                               </w:t>
      </w:r>
      <w:r>
        <w:rPr>
          <w:rFonts w:ascii="Arial" w:eastAsia="Times New Roman" w:hAnsi="Arial" w:cs="Arial"/>
          <w:b/>
          <w:sz w:val="24"/>
        </w:rPr>
        <w:t>A-l</w:t>
      </w:r>
      <w:r w:rsidR="00D629AC">
        <w:rPr>
          <w:rFonts w:ascii="Arial" w:eastAsia="Times New Roman" w:hAnsi="Arial" w:cs="Arial"/>
          <w:b/>
          <w:sz w:val="24"/>
        </w:rPr>
        <w:t>evel 2011</w:t>
      </w:r>
      <w:r w:rsidR="00D629AC">
        <w:rPr>
          <w:rFonts w:ascii="Arial" w:eastAsia="Times New Roman" w:hAnsi="Arial" w:cs="Arial"/>
          <w:b/>
          <w:sz w:val="24"/>
        </w:rPr>
        <w:br/>
      </w:r>
      <w:r w:rsidR="00D629AC" w:rsidRPr="00D629AC">
        <w:rPr>
          <w:rFonts w:ascii="Arial" w:eastAsia="Times New Roman" w:hAnsi="Arial" w:cs="Arial"/>
          <w:sz w:val="24"/>
        </w:rPr>
        <w:t>BTEC SPORT –</w:t>
      </w:r>
      <w:r w:rsidR="00D629AC">
        <w:rPr>
          <w:rFonts w:ascii="Arial" w:eastAsia="Times New Roman" w:hAnsi="Arial" w:cs="Arial"/>
          <w:sz w:val="24"/>
        </w:rPr>
        <w:t xml:space="preserve"> Pass</w:t>
      </w:r>
      <w:r w:rsidR="00D629AC">
        <w:rPr>
          <w:rFonts w:ascii="Arial" w:eastAsia="Times New Roman" w:hAnsi="Arial" w:cs="Arial"/>
          <w:sz w:val="24"/>
        </w:rPr>
        <w:br/>
      </w:r>
      <w:r w:rsidR="00D629AC">
        <w:rPr>
          <w:rFonts w:ascii="Arial" w:eastAsia="Times New Roman" w:hAnsi="Arial" w:cs="Arial"/>
          <w:sz w:val="24"/>
        </w:rPr>
        <w:br/>
      </w:r>
      <w:r w:rsidR="00D629AC">
        <w:rPr>
          <w:rFonts w:ascii="Arial" w:eastAsia="Times New Roman" w:hAnsi="Arial" w:cs="Arial"/>
          <w:b/>
          <w:sz w:val="24"/>
        </w:rPr>
        <w:t xml:space="preserve">Warrington &amp; Vale Royal College                                              HNC/D 2017 – 2019 </w:t>
      </w:r>
      <w:r w:rsidR="00D629AC">
        <w:rPr>
          <w:rFonts w:ascii="Arial" w:eastAsia="Times New Roman" w:hAnsi="Arial" w:cs="Arial"/>
          <w:b/>
          <w:sz w:val="24"/>
        </w:rPr>
        <w:br/>
      </w:r>
      <w:r w:rsidR="00D629AC">
        <w:rPr>
          <w:rFonts w:ascii="Arial" w:eastAsia="Times New Roman" w:hAnsi="Arial" w:cs="Arial"/>
          <w:sz w:val="24"/>
        </w:rPr>
        <w:t xml:space="preserve">Construction and the Built Environment HNC/D          </w:t>
      </w:r>
    </w:p>
    <w:p w:rsidR="00A26B7E" w:rsidRPr="00D629AC" w:rsidRDefault="00A26B7E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b/>
          <w:sz w:val="24"/>
          <w:u w:val="single"/>
        </w:rPr>
      </w:pPr>
      <w:r w:rsidRPr="00D629AC">
        <w:rPr>
          <w:rFonts w:ascii="Arial" w:eastAsia="Times New Roman" w:hAnsi="Arial" w:cs="Arial"/>
          <w:b/>
          <w:sz w:val="24"/>
          <w:u w:val="single"/>
        </w:rPr>
        <w:t>Experience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D629AC">
        <w:rPr>
          <w:rFonts w:ascii="Arial" w:eastAsia="Times New Roman" w:hAnsi="Arial" w:cs="Arial"/>
          <w:b/>
          <w:sz w:val="24"/>
        </w:rPr>
        <w:t>IKEA Warrington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D629AC">
        <w:rPr>
          <w:rFonts w:ascii="Arial" w:eastAsia="Times New Roman" w:hAnsi="Arial" w:cs="Arial"/>
          <w:b/>
          <w:sz w:val="24"/>
        </w:rPr>
        <w:t>IFS C</w:t>
      </w:r>
      <w:r w:rsidR="00086644">
        <w:rPr>
          <w:rFonts w:ascii="Arial" w:eastAsia="Times New Roman" w:hAnsi="Arial" w:cs="Arial"/>
          <w:b/>
          <w:sz w:val="24"/>
        </w:rPr>
        <w:t>o-Worker                                                                                          2008 – 2014</w:t>
      </w:r>
    </w:p>
    <w:p w:rsidR="00A26B7E" w:rsidRPr="00D629AC" w:rsidRDefault="00EE6123">
      <w:pPr>
        <w:spacing w:after="0" w:line="240" w:lineRule="auto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I worked within a team-based culture. This involved; planning, organisation and commitment, this ensured that tasks were distributed evenly, sales targets were met and there was effective co</w:t>
      </w:r>
      <w:r w:rsidR="00D629AC">
        <w:rPr>
          <w:rFonts w:ascii="Arial" w:eastAsia="Times New Roman" w:hAnsi="Arial" w:cs="Arial"/>
          <w:sz w:val="24"/>
        </w:rPr>
        <w:t>mmunication enrolled within the department.</w:t>
      </w:r>
      <w:r w:rsidR="00D629AC">
        <w:rPr>
          <w:rFonts w:ascii="Arial" w:eastAsia="Times New Roman" w:hAnsi="Arial" w:cs="Arial"/>
          <w:sz w:val="24"/>
        </w:rPr>
        <w:br/>
        <w:t>Wi</w:t>
      </w:r>
      <w:r w:rsidRPr="00D629AC">
        <w:rPr>
          <w:rFonts w:ascii="Arial" w:eastAsia="Times New Roman" w:hAnsi="Arial" w:cs="Arial"/>
          <w:sz w:val="24"/>
        </w:rPr>
        <w:t>thin my role I have tak</w:t>
      </w:r>
      <w:r w:rsidR="00D629AC">
        <w:rPr>
          <w:rFonts w:ascii="Arial" w:eastAsia="Times New Roman" w:hAnsi="Arial" w:cs="Arial"/>
          <w:sz w:val="24"/>
        </w:rPr>
        <w:t>en it upon myself to become an advanced</w:t>
      </w:r>
      <w:r w:rsidRPr="00D629AC">
        <w:rPr>
          <w:rFonts w:ascii="Arial" w:eastAsia="Times New Roman" w:hAnsi="Arial" w:cs="Arial"/>
          <w:sz w:val="24"/>
        </w:rPr>
        <w:t xml:space="preserve"> co-worker which allows me more respon</w:t>
      </w:r>
      <w:r w:rsidR="00D629AC">
        <w:rPr>
          <w:rFonts w:ascii="Arial" w:eastAsia="Times New Roman" w:hAnsi="Arial" w:cs="Arial"/>
          <w:sz w:val="24"/>
        </w:rPr>
        <w:t>sibility in my team. I am very passionate about driving my career and proactively seeking ways in which I can challenge myself.</w:t>
      </w:r>
      <w:r w:rsidR="00D629AC">
        <w:rPr>
          <w:rFonts w:ascii="Arial" w:eastAsia="Times New Roman" w:hAnsi="Arial" w:cs="Arial"/>
          <w:sz w:val="24"/>
        </w:rPr>
        <w:br/>
      </w:r>
      <w:r w:rsidRPr="00D629AC">
        <w:rPr>
          <w:rFonts w:ascii="Arial" w:eastAsia="Times New Roman" w:hAnsi="Arial" w:cs="Arial"/>
          <w:sz w:val="24"/>
        </w:rPr>
        <w:t xml:space="preserve">I have helped to train new co-workers whilst giving positive and </w:t>
      </w:r>
      <w:r w:rsidR="00D629AC" w:rsidRPr="00D629AC">
        <w:rPr>
          <w:rFonts w:ascii="Arial" w:eastAsia="Times New Roman" w:hAnsi="Arial" w:cs="Arial"/>
          <w:sz w:val="24"/>
        </w:rPr>
        <w:t>constructive</w:t>
      </w:r>
      <w:r w:rsidRPr="00D629AC">
        <w:rPr>
          <w:rFonts w:ascii="Arial" w:eastAsia="Times New Roman" w:hAnsi="Arial" w:cs="Arial"/>
          <w:sz w:val="24"/>
        </w:rPr>
        <w:t xml:space="preserve"> feedback,</w:t>
      </w:r>
      <w:r w:rsidR="00D629AC">
        <w:rPr>
          <w:rFonts w:ascii="Arial" w:eastAsia="Times New Roman" w:hAnsi="Arial" w:cs="Arial"/>
          <w:sz w:val="24"/>
        </w:rPr>
        <w:t xml:space="preserve"> this involved running</w:t>
      </w:r>
      <w:r w:rsidRPr="00D629AC">
        <w:rPr>
          <w:rFonts w:ascii="Arial" w:eastAsia="Times New Roman" w:hAnsi="Arial" w:cs="Arial"/>
          <w:sz w:val="24"/>
        </w:rPr>
        <w:t xml:space="preserve"> them throu</w:t>
      </w:r>
      <w:r w:rsidR="00D629AC">
        <w:rPr>
          <w:rFonts w:ascii="Arial" w:eastAsia="Times New Roman" w:hAnsi="Arial" w:cs="Arial"/>
          <w:sz w:val="24"/>
        </w:rPr>
        <w:t xml:space="preserve">gh processes and procedures which </w:t>
      </w:r>
      <w:r w:rsidRPr="00D629AC">
        <w:rPr>
          <w:rFonts w:ascii="Arial" w:eastAsia="Times New Roman" w:hAnsi="Arial" w:cs="Arial"/>
          <w:sz w:val="24"/>
        </w:rPr>
        <w:t xml:space="preserve">helped them and </w:t>
      </w:r>
      <w:r w:rsidR="00D629AC" w:rsidRPr="00D629AC">
        <w:rPr>
          <w:rFonts w:ascii="Arial" w:eastAsia="Times New Roman" w:hAnsi="Arial" w:cs="Arial"/>
          <w:sz w:val="24"/>
        </w:rPr>
        <w:t>me</w:t>
      </w:r>
      <w:r w:rsidR="00D629AC">
        <w:rPr>
          <w:rFonts w:ascii="Arial" w:eastAsia="Times New Roman" w:hAnsi="Arial" w:cs="Arial"/>
          <w:sz w:val="24"/>
        </w:rPr>
        <w:t xml:space="preserve"> to deliver the best result </w:t>
      </w:r>
      <w:r w:rsidRPr="00D629AC">
        <w:rPr>
          <w:rFonts w:ascii="Arial" w:eastAsia="Times New Roman" w:hAnsi="Arial" w:cs="Arial"/>
          <w:sz w:val="24"/>
        </w:rPr>
        <w:t>for</w:t>
      </w:r>
      <w:r w:rsidR="00D629AC">
        <w:rPr>
          <w:rFonts w:ascii="Arial" w:eastAsia="Times New Roman" w:hAnsi="Arial" w:cs="Arial"/>
          <w:sz w:val="24"/>
        </w:rPr>
        <w:t xml:space="preserve"> the department.</w:t>
      </w:r>
    </w:p>
    <w:p w:rsidR="00A26B7E" w:rsidRPr="00D629AC" w:rsidRDefault="00A26B7E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A26B7E" w:rsidRPr="00D629AC" w:rsidRDefault="00086644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Sustainability</w:t>
      </w:r>
      <w:r w:rsidR="00EE6123" w:rsidRPr="00D629AC">
        <w:rPr>
          <w:rFonts w:ascii="Arial" w:eastAsia="Times New Roman" w:hAnsi="Arial" w:cs="Arial"/>
          <w:b/>
          <w:sz w:val="24"/>
        </w:rPr>
        <w:t xml:space="preserve"> </w:t>
      </w:r>
      <w:r w:rsidR="003D0B2A">
        <w:rPr>
          <w:rFonts w:ascii="Arial" w:eastAsia="Times New Roman" w:hAnsi="Arial" w:cs="Arial"/>
          <w:b/>
          <w:sz w:val="24"/>
        </w:rPr>
        <w:t>C</w:t>
      </w:r>
      <w:r w:rsidR="00EE6123" w:rsidRPr="00D629AC">
        <w:rPr>
          <w:rFonts w:ascii="Arial" w:eastAsia="Times New Roman" w:hAnsi="Arial" w:cs="Arial"/>
          <w:b/>
          <w:sz w:val="24"/>
        </w:rPr>
        <w:t>o-</w:t>
      </w:r>
      <w:r w:rsidR="003D0B2A">
        <w:rPr>
          <w:rFonts w:ascii="Arial" w:eastAsia="Times New Roman" w:hAnsi="Arial" w:cs="Arial"/>
          <w:b/>
          <w:sz w:val="24"/>
        </w:rPr>
        <w:t>W</w:t>
      </w:r>
      <w:r w:rsidR="00EE6123" w:rsidRPr="00D629AC">
        <w:rPr>
          <w:rFonts w:ascii="Arial" w:eastAsia="Times New Roman" w:hAnsi="Arial" w:cs="Arial"/>
          <w:b/>
          <w:sz w:val="24"/>
        </w:rPr>
        <w:t xml:space="preserve">orker </w:t>
      </w:r>
      <w:r>
        <w:rPr>
          <w:rFonts w:ascii="Arial" w:eastAsia="Times New Roman" w:hAnsi="Arial" w:cs="Arial"/>
          <w:b/>
          <w:sz w:val="24"/>
        </w:rPr>
        <w:t xml:space="preserve">                                                                     </w:t>
      </w:r>
      <w:r w:rsidR="00EE6123" w:rsidRPr="00D629AC">
        <w:rPr>
          <w:rFonts w:ascii="Arial" w:eastAsia="Times New Roman" w:hAnsi="Arial" w:cs="Arial"/>
          <w:b/>
          <w:sz w:val="24"/>
        </w:rPr>
        <w:t>2014-Present</w:t>
      </w:r>
    </w:p>
    <w:p w:rsidR="00A26B7E" w:rsidRPr="00D629AC" w:rsidRDefault="00347318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My</w:t>
      </w:r>
      <w:r w:rsidR="00EE6123" w:rsidRPr="00D629AC">
        <w:rPr>
          <w:rFonts w:ascii="Arial" w:eastAsia="Times New Roman" w:hAnsi="Arial" w:cs="Arial"/>
          <w:sz w:val="24"/>
        </w:rPr>
        <w:t xml:space="preserve"> job is based around </w:t>
      </w:r>
      <w:r w:rsidR="00E50E75">
        <w:rPr>
          <w:rFonts w:ascii="Arial" w:eastAsia="Times New Roman" w:hAnsi="Arial" w:cs="Arial"/>
          <w:sz w:val="24"/>
        </w:rPr>
        <w:t xml:space="preserve">cost management with aims of </w:t>
      </w:r>
      <w:r w:rsidR="00EE6123" w:rsidRPr="00D629AC">
        <w:rPr>
          <w:rFonts w:ascii="Arial" w:eastAsia="Times New Roman" w:hAnsi="Arial" w:cs="Arial"/>
          <w:sz w:val="24"/>
        </w:rPr>
        <w:t>minimising loss and maximising profit</w:t>
      </w:r>
      <w:r>
        <w:rPr>
          <w:rFonts w:ascii="Arial" w:eastAsia="Times New Roman" w:hAnsi="Arial" w:cs="Arial"/>
          <w:sz w:val="24"/>
        </w:rPr>
        <w:t xml:space="preserve"> by dealing</w:t>
      </w:r>
      <w:r w:rsidR="00EE6123" w:rsidRPr="00D629AC">
        <w:rPr>
          <w:rFonts w:ascii="Arial" w:eastAsia="Times New Roman" w:hAnsi="Arial" w:cs="Arial"/>
          <w:sz w:val="24"/>
        </w:rPr>
        <w:t xml:space="preserve"> with all damage</w:t>
      </w:r>
      <w:r w:rsidR="003D0B2A">
        <w:rPr>
          <w:rFonts w:ascii="Arial" w:eastAsia="Times New Roman" w:hAnsi="Arial" w:cs="Arial"/>
          <w:sz w:val="24"/>
        </w:rPr>
        <w:t>d products</w:t>
      </w:r>
      <w:r w:rsidR="00EE6123" w:rsidRPr="00D629AC">
        <w:rPr>
          <w:rFonts w:ascii="Arial" w:eastAsia="Times New Roman" w:hAnsi="Arial" w:cs="Arial"/>
          <w:sz w:val="24"/>
        </w:rPr>
        <w:t xml:space="preserve">. </w:t>
      </w:r>
      <w:r w:rsidR="00EE6123" w:rsidRPr="00D629AC">
        <w:rPr>
          <w:rFonts w:ascii="Arial" w:eastAsia="Times New Roman" w:hAnsi="Arial" w:cs="Arial"/>
          <w:sz w:val="24"/>
        </w:rPr>
        <w:br/>
      </w:r>
      <w:r w:rsidR="003D0B2A">
        <w:rPr>
          <w:rFonts w:ascii="Arial" w:eastAsia="Times New Roman" w:hAnsi="Arial" w:cs="Arial"/>
          <w:sz w:val="24"/>
        </w:rPr>
        <w:t>The aim is</w:t>
      </w:r>
      <w:r w:rsidR="00EE6123" w:rsidRPr="00D629AC">
        <w:rPr>
          <w:rFonts w:ascii="Arial" w:eastAsia="Times New Roman" w:hAnsi="Arial" w:cs="Arial"/>
          <w:sz w:val="24"/>
        </w:rPr>
        <w:t xml:space="preserve"> to feed as much money back into the business as possib</w:t>
      </w:r>
      <w:r>
        <w:rPr>
          <w:rFonts w:ascii="Arial" w:eastAsia="Times New Roman" w:hAnsi="Arial" w:cs="Arial"/>
          <w:sz w:val="24"/>
        </w:rPr>
        <w:t>le through sales and repackaging.</w:t>
      </w:r>
      <w:r w:rsidR="00EE6123" w:rsidRPr="00D629AC">
        <w:rPr>
          <w:rFonts w:ascii="Arial" w:eastAsia="Times New Roman" w:hAnsi="Arial" w:cs="Arial"/>
          <w:sz w:val="24"/>
        </w:rPr>
        <w:br/>
      </w:r>
      <w:r w:rsidR="003D0B2A">
        <w:rPr>
          <w:rFonts w:ascii="Arial" w:eastAsia="Times New Roman" w:hAnsi="Arial" w:cs="Arial"/>
          <w:sz w:val="24"/>
        </w:rPr>
        <w:t>General duties include</w:t>
      </w:r>
      <w:r w:rsidR="00EE6123" w:rsidRPr="00D629AC">
        <w:rPr>
          <w:rFonts w:ascii="Arial" w:eastAsia="Times New Roman" w:hAnsi="Arial" w:cs="Arial"/>
          <w:sz w:val="24"/>
        </w:rPr>
        <w:t>:</w:t>
      </w:r>
    </w:p>
    <w:p w:rsidR="00A26B7E" w:rsidRPr="00D629AC" w:rsidRDefault="00EE61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Providing visitors to the Store with a</w:t>
      </w:r>
      <w:r w:rsidR="00347318">
        <w:rPr>
          <w:rFonts w:ascii="Arial" w:eastAsia="Times New Roman" w:hAnsi="Arial" w:cs="Arial"/>
          <w:sz w:val="24"/>
        </w:rPr>
        <w:t xml:space="preserve"> positive shopping experience</w:t>
      </w:r>
      <w:r w:rsidRPr="00D629AC">
        <w:rPr>
          <w:rFonts w:ascii="Arial" w:eastAsia="Times New Roman" w:hAnsi="Arial" w:cs="Arial"/>
          <w:sz w:val="24"/>
        </w:rPr>
        <w:t xml:space="preserve"> being service-minded, ensuring that all relevant standards</w:t>
      </w:r>
      <w:r w:rsidR="00347318">
        <w:rPr>
          <w:rFonts w:ascii="Arial" w:eastAsia="Times New Roman" w:hAnsi="Arial" w:cs="Arial"/>
          <w:sz w:val="24"/>
        </w:rPr>
        <w:t>, general routines and good housekeeping is met or exceeded</w:t>
      </w:r>
      <w:r w:rsidRPr="00D629AC">
        <w:rPr>
          <w:rFonts w:ascii="Arial" w:eastAsia="Times New Roman" w:hAnsi="Arial" w:cs="Arial"/>
          <w:sz w:val="24"/>
        </w:rPr>
        <w:t>.</w:t>
      </w:r>
    </w:p>
    <w:p w:rsidR="00A26B7E" w:rsidRPr="00D629AC" w:rsidRDefault="00EE61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Assessing merchandise to the potential for repair and return to st</w:t>
      </w:r>
      <w:r w:rsidR="00347318">
        <w:rPr>
          <w:rFonts w:ascii="Arial" w:eastAsia="Times New Roman" w:hAnsi="Arial" w:cs="Arial"/>
          <w:sz w:val="24"/>
        </w:rPr>
        <w:t>ock, assemble and sell,</w:t>
      </w:r>
      <w:r w:rsidRPr="00D629AC">
        <w:rPr>
          <w:rFonts w:ascii="Arial" w:eastAsia="Times New Roman" w:hAnsi="Arial" w:cs="Arial"/>
          <w:sz w:val="24"/>
        </w:rPr>
        <w:t xml:space="preserve"> or use for spare parts and quality issues </w:t>
      </w:r>
      <w:r w:rsidR="00347318">
        <w:rPr>
          <w:rFonts w:ascii="Arial" w:eastAsia="Times New Roman" w:hAnsi="Arial" w:cs="Arial"/>
          <w:sz w:val="24"/>
        </w:rPr>
        <w:t>filling out the relevant paperwork.</w:t>
      </w:r>
    </w:p>
    <w:p w:rsidR="00A26B7E" w:rsidRPr="00D629AC" w:rsidRDefault="00EE61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 xml:space="preserve">Ensuring the complete and accurate reconciliation of all written-off, damaged or returned items to help maintain an accurate store inventory. </w:t>
      </w:r>
    </w:p>
    <w:p w:rsidR="00A26B7E" w:rsidRPr="00347318" w:rsidRDefault="00EE6123" w:rsidP="0034731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Supporting my supervisor and manager in maintaining awareness and understanding of the Recovery System within the store and the operational, cost, and environmental benefits of an effective operation</w:t>
      </w:r>
    </w:p>
    <w:p w:rsidR="00A26B7E" w:rsidRPr="00D629AC" w:rsidRDefault="00EE61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Supporting the Environmental responsible to ensure that effective, efficient and systematic waste management is supported regard</w:t>
      </w:r>
      <w:r w:rsidR="003D0B2A">
        <w:rPr>
          <w:rFonts w:ascii="Arial" w:eastAsia="Times New Roman" w:hAnsi="Arial" w:cs="Arial"/>
          <w:sz w:val="24"/>
        </w:rPr>
        <w:t>ing</w:t>
      </w:r>
      <w:r w:rsidRPr="00D629AC">
        <w:rPr>
          <w:rFonts w:ascii="Arial" w:eastAsia="Times New Roman" w:hAnsi="Arial" w:cs="Arial"/>
          <w:sz w:val="24"/>
        </w:rPr>
        <w:t xml:space="preserve"> all waste</w:t>
      </w:r>
    </w:p>
    <w:p w:rsidR="00A26B7E" w:rsidRPr="00D629AC" w:rsidRDefault="00EE61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Demonstrating a good understanding of policies, routines and procedures within my area of responsibility.</w:t>
      </w:r>
    </w:p>
    <w:p w:rsidR="00086644" w:rsidRDefault="00EE6123" w:rsidP="0008664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D629AC">
        <w:rPr>
          <w:rFonts w:ascii="Arial" w:eastAsia="Times New Roman" w:hAnsi="Arial" w:cs="Arial"/>
          <w:sz w:val="24"/>
        </w:rPr>
        <w:t>Promoting a safe working environment for fellow co-workers, customer and visitors by reporting any safety hazards, c</w:t>
      </w:r>
      <w:r w:rsidR="00086644">
        <w:rPr>
          <w:rFonts w:ascii="Arial" w:eastAsia="Times New Roman" w:hAnsi="Arial" w:cs="Arial"/>
          <w:sz w:val="24"/>
        </w:rPr>
        <w:t>oncerns or ideas for improvement</w:t>
      </w:r>
    </w:p>
    <w:p w:rsidR="00086644" w:rsidRDefault="00086644" w:rsidP="0008664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sz w:val="24"/>
        </w:rPr>
      </w:pPr>
      <w:r w:rsidRPr="00086644">
        <w:rPr>
          <w:rFonts w:ascii="Arial" w:eastAsia="Times New Roman" w:hAnsi="Arial" w:cs="Arial"/>
          <w:sz w:val="24"/>
        </w:rPr>
        <w:t>Undertook training and became competent using Artios CAD to create boxes and recover the products value fully.</w:t>
      </w:r>
    </w:p>
    <w:p w:rsidR="00086644" w:rsidRDefault="00086644" w:rsidP="00086644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86644" w:rsidRDefault="00086644" w:rsidP="00086644">
      <w:pPr>
        <w:spacing w:after="0" w:line="240" w:lineRule="auto"/>
        <w:ind w:right="-33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ASSURED NW LTD</w:t>
      </w:r>
      <w:r w:rsidR="00E50E75">
        <w:rPr>
          <w:rFonts w:ascii="Arial" w:hAnsi="Arial" w:cs="Arial"/>
          <w:b/>
          <w:color w:val="000000"/>
          <w:sz w:val="24"/>
          <w:szCs w:val="24"/>
        </w:rPr>
        <w:t xml:space="preserve"> (July 2016, 07341818571)</w:t>
      </w:r>
    </w:p>
    <w:p w:rsidR="00086644" w:rsidRPr="00086644" w:rsidRDefault="00086644" w:rsidP="00086644">
      <w:pPr>
        <w:spacing w:after="0" w:line="240" w:lineRule="auto"/>
        <w:ind w:right="-335"/>
        <w:rPr>
          <w:rFonts w:ascii="Arial" w:hAnsi="Arial" w:cs="Arial"/>
          <w:color w:val="000000"/>
          <w:sz w:val="24"/>
          <w:szCs w:val="24"/>
        </w:rPr>
      </w:pPr>
      <w:r w:rsidRPr="00086644">
        <w:rPr>
          <w:rFonts w:ascii="Arial" w:hAnsi="Arial" w:cs="Arial"/>
          <w:color w:val="000000"/>
          <w:sz w:val="24"/>
          <w:szCs w:val="24"/>
        </w:rPr>
        <w:t>I contacted Assured NW LTD and completed Voluntary work shadowing a Quantity Survey</w:t>
      </w:r>
      <w:r>
        <w:rPr>
          <w:rFonts w:ascii="Arial" w:hAnsi="Arial" w:cs="Arial"/>
          <w:color w:val="000000"/>
          <w:sz w:val="24"/>
          <w:szCs w:val="24"/>
        </w:rPr>
        <w:t xml:space="preserve">or to gain experience on the </w:t>
      </w:r>
      <w:r w:rsidRPr="00086644">
        <w:rPr>
          <w:rFonts w:ascii="Arial" w:hAnsi="Arial" w:cs="Arial"/>
          <w:color w:val="000000"/>
          <w:sz w:val="24"/>
          <w:szCs w:val="24"/>
        </w:rPr>
        <w:t>role</w:t>
      </w:r>
      <w:r>
        <w:rPr>
          <w:rFonts w:ascii="Arial" w:hAnsi="Arial" w:cs="Arial"/>
          <w:color w:val="000000"/>
          <w:sz w:val="24"/>
          <w:szCs w:val="24"/>
        </w:rPr>
        <w:t xml:space="preserve"> and witness the tasks they undertake</w:t>
      </w:r>
      <w:r w:rsidR="00E50E75">
        <w:rPr>
          <w:rFonts w:ascii="Arial" w:hAnsi="Arial" w:cs="Arial"/>
          <w:color w:val="000000"/>
          <w:sz w:val="24"/>
          <w:szCs w:val="24"/>
        </w:rPr>
        <w:t xml:space="preserve"> daily</w:t>
      </w:r>
      <w:r w:rsidRPr="00086644">
        <w:rPr>
          <w:rFonts w:ascii="Arial" w:hAnsi="Arial" w:cs="Arial"/>
          <w:color w:val="000000"/>
          <w:sz w:val="24"/>
          <w:szCs w:val="24"/>
        </w:rPr>
        <w:t xml:space="preserve"> and also to gain some experience working on different sites. This experience provided me with an overview </w:t>
      </w:r>
      <w:r>
        <w:rPr>
          <w:rFonts w:ascii="Arial" w:hAnsi="Arial" w:cs="Arial"/>
          <w:color w:val="000000"/>
          <w:sz w:val="24"/>
          <w:szCs w:val="24"/>
        </w:rPr>
        <w:t>of</w:t>
      </w:r>
      <w:r w:rsidR="00EE6123">
        <w:rPr>
          <w:rFonts w:ascii="Arial" w:hAnsi="Arial" w:cs="Arial"/>
          <w:color w:val="000000"/>
          <w:sz w:val="24"/>
          <w:szCs w:val="24"/>
        </w:rPr>
        <w:t xml:space="preserve"> creating </w:t>
      </w:r>
      <w:r w:rsidRPr="00086644">
        <w:rPr>
          <w:rFonts w:ascii="Arial" w:hAnsi="Arial" w:cs="Arial"/>
          <w:color w:val="000000"/>
          <w:sz w:val="24"/>
          <w:szCs w:val="24"/>
        </w:rPr>
        <w:t>tender packs, dealing with bud</w:t>
      </w:r>
      <w:r w:rsidR="00EE6123">
        <w:rPr>
          <w:rFonts w:ascii="Arial" w:hAnsi="Arial" w:cs="Arial"/>
          <w:color w:val="000000"/>
          <w:sz w:val="24"/>
          <w:szCs w:val="24"/>
        </w:rPr>
        <w:t>gets and dealing with site team</w:t>
      </w:r>
      <w:r w:rsidRPr="00086644">
        <w:rPr>
          <w:rFonts w:ascii="Arial" w:hAnsi="Arial" w:cs="Arial"/>
          <w:color w:val="000000"/>
          <w:sz w:val="24"/>
          <w:szCs w:val="24"/>
        </w:rPr>
        <w:t xml:space="preserve"> requirements.</w:t>
      </w:r>
    </w:p>
    <w:p w:rsidR="00086644" w:rsidRPr="00086644" w:rsidRDefault="00EE6123" w:rsidP="0008664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br/>
      </w:r>
      <w:r w:rsidR="00086644" w:rsidRPr="00086644">
        <w:rPr>
          <w:rFonts w:ascii="Arial" w:hAnsi="Arial" w:cs="Arial"/>
          <w:b/>
          <w:color w:val="000000"/>
          <w:sz w:val="24"/>
          <w:szCs w:val="24"/>
        </w:rPr>
        <w:t>Achievements</w:t>
      </w:r>
    </w:p>
    <w:p w:rsidR="00086644" w:rsidRPr="00415617" w:rsidRDefault="00086644" w:rsidP="00086644">
      <w:pPr>
        <w:numPr>
          <w:ilvl w:val="0"/>
          <w:numId w:val="3"/>
        </w:numPr>
        <w:spacing w:after="0" w:line="240" w:lineRule="auto"/>
        <w:ind w:right="-335"/>
        <w:rPr>
          <w:rFonts w:ascii="Arial" w:hAnsi="Arial" w:cs="Arial"/>
          <w:color w:val="000000"/>
          <w:sz w:val="24"/>
          <w:szCs w:val="24"/>
        </w:rPr>
      </w:pPr>
      <w:r w:rsidRPr="00415617">
        <w:rPr>
          <w:rFonts w:ascii="Arial" w:hAnsi="Arial" w:cs="Arial"/>
          <w:color w:val="000000"/>
          <w:sz w:val="24"/>
          <w:szCs w:val="24"/>
        </w:rPr>
        <w:t>Completed in house trainee</w:t>
      </w:r>
      <w:r>
        <w:rPr>
          <w:rFonts w:ascii="Arial" w:hAnsi="Arial" w:cs="Arial"/>
          <w:color w:val="000000"/>
          <w:sz w:val="24"/>
          <w:szCs w:val="24"/>
        </w:rPr>
        <w:t xml:space="preserve"> manager course</w:t>
      </w:r>
    </w:p>
    <w:p w:rsidR="00086644" w:rsidRPr="003D0B2A" w:rsidRDefault="00086644" w:rsidP="003D0B2A">
      <w:pPr>
        <w:numPr>
          <w:ilvl w:val="0"/>
          <w:numId w:val="3"/>
        </w:numPr>
        <w:spacing w:after="0" w:line="240" w:lineRule="auto"/>
        <w:ind w:right="-33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Designed and implemented </w:t>
      </w:r>
      <w:r w:rsidRPr="00415617">
        <w:rPr>
          <w:rFonts w:ascii="Arial" w:hAnsi="Arial" w:cs="Arial"/>
          <w:color w:val="000000"/>
          <w:sz w:val="24"/>
          <w:szCs w:val="24"/>
        </w:rPr>
        <w:t>Nationwide project</w:t>
      </w:r>
      <w:r w:rsidRPr="003D0B2A">
        <w:rPr>
          <w:rFonts w:ascii="Arial" w:hAnsi="Arial" w:cs="Arial"/>
          <w:color w:val="000000"/>
          <w:sz w:val="24"/>
          <w:szCs w:val="24"/>
        </w:rPr>
        <w:br/>
      </w:r>
    </w:p>
    <w:p w:rsidR="00A26B7E" w:rsidRPr="00EE6123" w:rsidRDefault="00EE6123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D629AC">
        <w:rPr>
          <w:rFonts w:ascii="Arial" w:eastAsia="Times New Roman" w:hAnsi="Arial" w:cs="Arial"/>
          <w:b/>
          <w:sz w:val="24"/>
        </w:rPr>
        <w:t>References available on request</w:t>
      </w:r>
      <w:bookmarkStart w:id="0" w:name="_GoBack"/>
      <w:bookmarkEnd w:id="0"/>
    </w:p>
    <w:sectPr w:rsidR="00A26B7E" w:rsidRPr="00EE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471"/>
    <w:multiLevelType w:val="hybridMultilevel"/>
    <w:tmpl w:val="10D0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1FD"/>
    <w:multiLevelType w:val="multilevel"/>
    <w:tmpl w:val="216EE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230DD"/>
    <w:multiLevelType w:val="hybridMultilevel"/>
    <w:tmpl w:val="F80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7E"/>
    <w:rsid w:val="00086644"/>
    <w:rsid w:val="00347318"/>
    <w:rsid w:val="003D0B2A"/>
    <w:rsid w:val="00420949"/>
    <w:rsid w:val="00A26B7E"/>
    <w:rsid w:val="00D629AC"/>
    <w:rsid w:val="00E50E75"/>
    <w:rsid w:val="00E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16B2"/>
  <w15:docId w15:val="{24979567-EE1D-48A4-8479-E86DEEB5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3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.mazzitelli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Mazzitelli</cp:lastModifiedBy>
  <cp:revision>5</cp:revision>
  <dcterms:created xsi:type="dcterms:W3CDTF">2017-09-05T23:51:00Z</dcterms:created>
  <dcterms:modified xsi:type="dcterms:W3CDTF">2017-11-28T00:10:00Z</dcterms:modified>
</cp:coreProperties>
</file>